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E6" w:rsidRPr="007034C9" w:rsidRDefault="00E12FE6" w:rsidP="00E12FE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7034C9">
        <w:rPr>
          <w:rFonts w:ascii="Times New Roman" w:hAnsi="Times New Roman" w:cs="Times New Roman"/>
          <w:b/>
          <w:i/>
          <w:sz w:val="40"/>
          <w:szCs w:val="40"/>
          <w:lang w:eastAsia="ru-RU"/>
        </w:rPr>
        <w:t>На период перекрытия дорог</w:t>
      </w:r>
    </w:p>
    <w:p w:rsidR="00E12FE6" w:rsidRDefault="00E12FE6" w:rsidP="00E12FE6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12FE6" w:rsidRPr="00241FB8" w:rsidRDefault="00E12FE6" w:rsidP="00E12FE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41FB8">
        <w:rPr>
          <w:rFonts w:ascii="Times New Roman" w:hAnsi="Times New Roman" w:cs="Times New Roman"/>
          <w:b/>
          <w:sz w:val="36"/>
          <w:szCs w:val="36"/>
          <w:lang w:eastAsia="ru-RU"/>
        </w:rPr>
        <w:t>Расписание маршрута № 170 Пермь — Добрянка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br/>
        <w:t xml:space="preserve">5 </w:t>
      </w:r>
      <w:r w:rsidRPr="00241FB8">
        <w:rPr>
          <w:rFonts w:ascii="Times New Roman" w:hAnsi="Times New Roman" w:cs="Times New Roman"/>
          <w:b/>
          <w:sz w:val="36"/>
          <w:szCs w:val="36"/>
          <w:lang w:eastAsia="ru-RU"/>
        </w:rPr>
        <w:t>мая 2025 года</w:t>
      </w:r>
    </w:p>
    <w:p w:rsidR="00E12FE6" w:rsidRPr="00EA7947" w:rsidRDefault="00E12FE6" w:rsidP="00E12FE6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</w:p>
    <w:p w:rsidR="00E12FE6" w:rsidRPr="00EA7947" w:rsidRDefault="00E12FE6" w:rsidP="00E12FE6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йдара,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Герцена,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Больница, Советская, РМЗ, пос. Лесников.</w:t>
      </w:r>
    </w:p>
    <w:p w:rsidR="00E12FE6" w:rsidRPr="00EA7947" w:rsidRDefault="00E12FE6" w:rsidP="00E12FE6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11.40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16.25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17.50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18.50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20.00</w:t>
      </w:r>
      <w:r>
        <w:rPr>
          <w:rFonts w:ascii="Roboto" w:eastAsia="Times New Roman" w:hAnsi="Roboto" w:cs="Times New Roman"/>
          <w:sz w:val="28"/>
          <w:szCs w:val="28"/>
          <w:shd w:val="clear" w:color="auto" w:fill="9E9E9E"/>
          <w:lang w:eastAsia="ru-RU"/>
        </w:rPr>
        <w:t xml:space="preserve">  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21.00</w:t>
      </w:r>
    </w:p>
    <w:p w:rsidR="00E12FE6" w:rsidRPr="00EA7947" w:rsidRDefault="00E12FE6" w:rsidP="00E12FE6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E12FE6" w:rsidRPr="00EA7947" w:rsidRDefault="00E12FE6" w:rsidP="00E12FE6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Октябрьская площадь, Комсомольская площадь,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Чкалова, </w:t>
      </w:r>
      <w:proofErr w:type="spellStart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Балхашская</w:t>
      </w:r>
      <w:proofErr w:type="spellEnd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E12FE6" w:rsidRPr="00593EC9" w:rsidRDefault="00E12FE6" w:rsidP="00E12FE6">
      <w:pPr>
        <w:shd w:val="clear" w:color="auto" w:fill="FFFFFF"/>
        <w:spacing w:line="375" w:lineRule="atLeast"/>
        <w:ind w:left="-426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09.30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10.55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15.40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16.5</w:t>
      </w:r>
      <w:r w:rsidRPr="00593E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17.50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20.00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21.50</w:t>
      </w:r>
    </w:p>
    <w:p w:rsidR="00E12FE6" w:rsidRPr="00EA7947" w:rsidRDefault="00E12FE6" w:rsidP="00E12FE6">
      <w:pPr>
        <w:shd w:val="clear" w:color="auto" w:fill="FFFFFF"/>
        <w:spacing w:before="450" w:after="450" w:line="240" w:lineRule="auto"/>
        <w:ind w:left="450" w:right="450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Расписание маршрута №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530</w:t>
      </w: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«Добрянка— Пермь (через Лодочную)» </w:t>
      </w:r>
    </w:p>
    <w:p w:rsidR="00E12FE6" w:rsidRPr="00EA7947" w:rsidRDefault="00E12FE6" w:rsidP="00E12FE6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E12FE6" w:rsidRPr="00EA7947" w:rsidRDefault="00E12FE6" w:rsidP="00E12FE6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йдара,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Герцена, 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Больница, Советская, РМЗ, пос. Лесников.</w:t>
      </w:r>
    </w:p>
    <w:p w:rsidR="00E12FE6" w:rsidRPr="00EA7947" w:rsidRDefault="00E12FE6" w:rsidP="00E12FE6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10.00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10.20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11.00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11.20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12.00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16.45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18.10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18.30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19.10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19.30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E12FE6" w:rsidRPr="00EA7947" w:rsidRDefault="00E12FE6" w:rsidP="00E12FE6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E12FE6" w:rsidRPr="00EA7947" w:rsidRDefault="00E12FE6" w:rsidP="00E12FE6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Цирк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площадь Восстани</w:t>
      </w:r>
      <w:r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я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завод «Машиностроитель», Лодочная станция, </w:t>
      </w:r>
      <w:proofErr w:type="spellStart"/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Левшино</w:t>
      </w:r>
      <w:proofErr w:type="spellEnd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E12FE6" w:rsidRPr="00EA7947" w:rsidRDefault="00E12FE6" w:rsidP="00E12FE6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07.50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08.35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09.05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09.50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12.25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16.00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16.20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E12FE6" w:rsidRDefault="00E12FE6" w:rsidP="00E12FE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12FE6" w:rsidRPr="008637C2" w:rsidRDefault="00E12FE6" w:rsidP="00E12FE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Условные обозначения:</w:t>
      </w:r>
    </w:p>
    <w:p w:rsidR="00E12FE6" w:rsidRPr="008637C2" w:rsidRDefault="00E12FE6" w:rsidP="00E12FE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7C2">
        <w:rPr>
          <w:color w:val="FF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BF85F" wp14:editId="0F540811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383540" cy="219075"/>
                <wp:effectExtent l="0" t="0" r="1651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37976" id="Прямоугольник 5" o:spid="_x0000_s1026" style="position:absolute;margin-left:-.05pt;margin-top:.55pt;width:30.2pt;height:1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" fillcolor="#92d050" strokecolor="#92d050" strokeweight="2pt">
                <w10:wrap anchorx="margin"/>
              </v:rect>
            </w:pict>
          </mc:Fallback>
        </mc:AlternateConten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Автобус идет по утвержденным остановочным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пунктам, согласно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расписанию.     </w:t>
      </w:r>
    </w:p>
    <w:p w:rsidR="00E12FE6" w:rsidRDefault="00E12FE6" w:rsidP="00E12FE6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9D046F" w:rsidRPr="00E12FE6" w:rsidRDefault="00E12FE6" w:rsidP="006D42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62674" wp14:editId="3DBE0569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396240" cy="225425"/>
                <wp:effectExtent l="0" t="0" r="2286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25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C2054" id="Прямоугольник 6" o:spid="_x0000_s1026" style="position:absolute;margin-left:-.05pt;margin-top:.4pt;width:31.2pt;height:17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" fillcolor="yellow" strokecolor="yellow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Автобус идет от/до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остановочного пункта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Автовокзал»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расположенного по адресу: г. Добрянка, ул. Тельмана, 13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545BA7" w:rsidRDefault="00545BA7"/>
    <w:sectPr w:rsidR="0054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19"/>
    <w:rsid w:val="00273B9E"/>
    <w:rsid w:val="00545BA7"/>
    <w:rsid w:val="00611119"/>
    <w:rsid w:val="006D42D1"/>
    <w:rsid w:val="009D046F"/>
    <w:rsid w:val="00E1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9935-E2D6-43CC-A6C3-B52257B5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VODOLEEVA208</dc:creator>
  <cp:keywords/>
  <dc:description/>
  <cp:lastModifiedBy>VODOLEEVA208</cp:lastModifiedBy>
  <cp:revision>2</cp:revision>
  <dcterms:created xsi:type="dcterms:W3CDTF">2025-04-30T05:19:00Z</dcterms:created>
  <dcterms:modified xsi:type="dcterms:W3CDTF">2025-04-30T05:19:00Z</dcterms:modified>
</cp:coreProperties>
</file>